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360" w:lineRule="auto"/>
        <w:ind w:left="-324" w:leftChars="-135" w:right="-434" w:rightChars="-181"/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南通大学</w:t>
      </w:r>
      <w:r>
        <w:rPr>
          <w:rFonts w:hint="eastAsia" w:ascii="黑体" w:hAnsi="黑体" w:eastAsia="黑体"/>
          <w:bCs/>
          <w:w w:val="90"/>
          <w:sz w:val="36"/>
          <w:lang w:eastAsia="zh-CN"/>
        </w:rPr>
        <w:t>医学院</w:t>
      </w:r>
      <w:bookmarkStart w:id="0" w:name="_GoBack"/>
      <w:bookmarkEnd w:id="0"/>
      <w:r>
        <w:rPr>
          <w:rFonts w:hint="eastAsia" w:ascii="黑体" w:hAnsi="黑体" w:eastAsia="黑体"/>
          <w:bCs/>
          <w:w w:val="90"/>
          <w:sz w:val="36"/>
        </w:rPr>
        <w:t>第二次学生代表大会医学院候选代表情况汇总表</w:t>
      </w:r>
    </w:p>
    <w:tbl>
      <w:tblPr>
        <w:tblStyle w:val="5"/>
        <w:tblW w:w="11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876"/>
        <w:gridCol w:w="1221"/>
        <w:gridCol w:w="1636"/>
        <w:gridCol w:w="9"/>
        <w:gridCol w:w="1356"/>
        <w:gridCol w:w="2037"/>
        <w:gridCol w:w="145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876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现任职务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提名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提名人数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刘阿杰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1998.</w:t>
            </w: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中共预备党员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医学院学生会主席团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临床1910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朱珠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2000.02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中共预备党员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医学院学生会主席团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临床205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胡昊扬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2002.06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医学院学生会主席团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</w:rPr>
              <w:t>临床2</w:t>
            </w:r>
            <w:r>
              <w:rPr>
                <w:rFonts w:ascii="仿宋" w:hAnsi="仿宋" w:eastAsia="仿宋"/>
              </w:rPr>
              <w:t>09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4/44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陈楠楠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2001.08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中共预备党员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医学院学生会主席团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临床202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方诗意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2002.03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医学院学生会主席团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影像202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2/42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虞文骞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医学院学生会学习部部长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临床202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王固源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2001.12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医学院学生会外联部部长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临床219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穆英博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2001.03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医学院学生会体育部副部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口腔213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孙俪函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2002.03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医学院学生会学习部副部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临床217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严楚儿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2002.08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医学院学生会学习部副部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口腔213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万欣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仪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2002.03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医学院学生会文艺部干事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口腔222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何徐鑫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2004.01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医学院学生会学习部干事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临床229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王健羽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男 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2002.02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医学院学生会学习部副部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临床219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35/35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刘一航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2002.04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医学院团委副书记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许仲颖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2001.12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医学院团委副书记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临床205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王齐帅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2002.04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医学院团委科技实践部部长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临床204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罗杨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2001.12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医学院团委组织部部长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临床203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夏英杰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</w:t>
            </w: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医学院团委综合办公室部长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口腔213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宋昀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键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2002.08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医学院团委志愿服务部部长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临床219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朱天成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2001.03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医学院团委组织部副部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影像213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周媛媛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2002.05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医学院团委组织部副部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口腔213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刘东兴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2003.06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医学院团委组织部副部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口腔2</w:t>
            </w:r>
            <w:r>
              <w:rPr>
                <w:rFonts w:ascii="仿宋" w:hAnsi="仿宋" w:eastAsia="仿宋"/>
              </w:rPr>
              <w:t>23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朱梦琪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2002.09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医学院团委综合办公室副部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口腔212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36/36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张建伟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生信201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夏俊杰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2002.09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副班长兼学习委员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临床205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>
              <w:rPr>
                <w:rFonts w:hint="eastAsia"/>
                <w:color w:val="000000"/>
                <w:sz w:val="22"/>
                <w:szCs w:val="22"/>
              </w:rPr>
              <w:t>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王炎凯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临床202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曾凡烁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团支书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儿科202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陈季雨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口腔203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>
              <w:rPr>
                <w:rFonts w:hint="eastAsia"/>
                <w:color w:val="000000"/>
                <w:sz w:val="22"/>
                <w:szCs w:val="22"/>
              </w:rPr>
              <w:t>/37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何松年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副班长兼学习委员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影像201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>
              <w:rPr>
                <w:rFonts w:hint="eastAsia"/>
                <w:color w:val="000000"/>
                <w:sz w:val="22"/>
                <w:szCs w:val="22"/>
              </w:rPr>
              <w:t>/43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袁王睿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团支书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临床定向201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/37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王磊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体育委员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临床定向202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>
              <w:rPr>
                <w:rFonts w:hint="eastAsia"/>
                <w:color w:val="000000"/>
                <w:sz w:val="22"/>
                <w:szCs w:val="22"/>
              </w:rPr>
              <w:t>/37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王思雨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康复202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龙思语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康复201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罗文秀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副班长兼学习委员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护理201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龚益瑶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临床201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>
              <w:rPr>
                <w:rFonts w:hint="eastAsia"/>
                <w:color w:val="000000"/>
                <w:sz w:val="22"/>
                <w:szCs w:val="22"/>
              </w:rPr>
              <w:t>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张奭昱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2003.02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护理2</w:t>
            </w:r>
            <w:r>
              <w:rPr>
                <w:rFonts w:ascii="仿宋" w:hAnsi="仿宋" w:eastAsia="仿宋"/>
                <w:color w:val="auto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陈奕阳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2003.07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口腔2</w:t>
            </w:r>
            <w:r>
              <w:rPr>
                <w:rFonts w:ascii="仿宋" w:hAnsi="仿宋" w:eastAsia="仿宋"/>
                <w:color w:val="auto"/>
              </w:rPr>
              <w:t>11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/>
                <w:color w:val="auto"/>
                <w:sz w:val="22"/>
                <w:szCs w:val="22"/>
              </w:rPr>
              <w:t>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严方蔌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2003.01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临床2</w:t>
            </w:r>
            <w:r>
              <w:rPr>
                <w:rFonts w:ascii="仿宋" w:hAnsi="仿宋" w:eastAsia="仿宋"/>
                <w:color w:val="auto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</w:t>
            </w:r>
            <w:r>
              <w:rPr>
                <w:rFonts w:hint="eastAsia"/>
                <w:color w:val="auto"/>
                <w:sz w:val="22"/>
                <w:szCs w:val="22"/>
              </w:rPr>
              <w:t>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袁诗睿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2003.01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临床2</w:t>
            </w:r>
            <w:r>
              <w:rPr>
                <w:rFonts w:ascii="仿宋" w:hAnsi="仿宋" w:eastAsia="仿宋"/>
                <w:color w:val="auto"/>
              </w:rPr>
              <w:t>17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34</w:t>
            </w:r>
            <w:r>
              <w:rPr>
                <w:rFonts w:hint="eastAsia"/>
                <w:color w:val="auto"/>
                <w:sz w:val="22"/>
                <w:szCs w:val="22"/>
              </w:rPr>
              <w:t>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茅 铠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2002.03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临床2</w:t>
            </w:r>
            <w:r>
              <w:rPr>
                <w:rFonts w:ascii="仿宋" w:hAnsi="仿宋" w:eastAsia="仿宋"/>
                <w:color w:val="auto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/>
                <w:color w:val="auto"/>
                <w:sz w:val="22"/>
                <w:szCs w:val="22"/>
              </w:rPr>
              <w:t>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陈星佑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2003.08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临床2</w:t>
            </w:r>
            <w:r>
              <w:rPr>
                <w:rFonts w:ascii="仿宋" w:hAnsi="仿宋" w:eastAsia="仿宋"/>
                <w:color w:val="auto"/>
              </w:rPr>
              <w:t>111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2"/>
                <w:szCs w:val="22"/>
              </w:rPr>
              <w:t>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张本源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2003.04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班长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临定2</w:t>
            </w:r>
            <w:r>
              <w:rPr>
                <w:rFonts w:ascii="仿宋" w:hAnsi="仿宋" w:eastAsia="仿宋"/>
                <w:color w:val="auto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34</w:t>
            </w:r>
            <w:r>
              <w:rPr>
                <w:rFonts w:hint="eastAsia"/>
                <w:color w:val="auto"/>
                <w:sz w:val="22"/>
                <w:szCs w:val="22"/>
              </w:rPr>
              <w:t>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蒲 俊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2003.01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团支书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影像2</w:t>
            </w:r>
            <w:r>
              <w:rPr>
                <w:rFonts w:ascii="仿宋" w:hAnsi="仿宋" w:eastAsia="仿宋"/>
                <w:color w:val="auto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/>
                <w:color w:val="auto"/>
                <w:sz w:val="22"/>
                <w:szCs w:val="22"/>
              </w:rPr>
              <w:t>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袁晗维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2004.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无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口腔2</w:t>
            </w:r>
            <w:r>
              <w:rPr>
                <w:rFonts w:ascii="仿宋" w:hAnsi="仿宋" w:eastAsia="仿宋"/>
                <w:color w:val="auto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29</w:t>
            </w:r>
            <w:r>
              <w:rPr>
                <w:rFonts w:hint="eastAsia"/>
                <w:color w:val="auto"/>
                <w:sz w:val="22"/>
                <w:szCs w:val="22"/>
              </w:rPr>
              <w:t>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顾书羽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2002.10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无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临床2</w:t>
            </w:r>
            <w:r>
              <w:rPr>
                <w:rFonts w:ascii="仿宋" w:hAnsi="仿宋" w:eastAsia="仿宋"/>
                <w:color w:val="auto"/>
              </w:rPr>
              <w:t>211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</w:rPr>
              <w:t>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余金浩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2003.1</w:t>
            </w: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无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临床2</w:t>
            </w:r>
            <w:r>
              <w:rPr>
                <w:rFonts w:ascii="仿宋" w:hAnsi="仿宋" w:eastAsia="仿宋"/>
                <w:color w:val="auto"/>
              </w:rPr>
              <w:t>210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24</w:t>
            </w:r>
            <w:r>
              <w:rPr>
                <w:rFonts w:hint="eastAsia"/>
                <w:color w:val="auto"/>
                <w:sz w:val="22"/>
                <w:szCs w:val="22"/>
              </w:rPr>
              <w:t>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曾旭阳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2004.12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南通大学医学院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无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儿科2</w:t>
            </w:r>
            <w:r>
              <w:rPr>
                <w:rFonts w:ascii="仿宋" w:hAnsi="仿宋" w:eastAsia="仿宋"/>
                <w:color w:val="auto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28</w:t>
            </w:r>
            <w:r>
              <w:rPr>
                <w:rFonts w:hint="eastAsia"/>
                <w:color w:val="auto"/>
                <w:sz w:val="22"/>
                <w:szCs w:val="22"/>
              </w:rPr>
              <w:t>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59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见</w:t>
            </w:r>
          </w:p>
          <w:p>
            <w:pPr>
              <w:spacing w:line="440" w:lineRule="exact"/>
              <w:ind w:left="130" w:leftChars="54" w:right="113" w:firstLine="776" w:firstLineChars="322"/>
              <w:rPr>
                <w:b/>
              </w:rPr>
            </w:pPr>
            <w:r>
              <w:rPr>
                <w:rFonts w:hint="eastAsia"/>
                <w:b/>
              </w:rPr>
              <w:t>学 院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党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组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织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  <w:r>
              <w:t xml:space="preserve">    </w:t>
            </w:r>
            <w:r>
              <w:rPr>
                <w:rFonts w:hint="eastAsia"/>
              </w:rPr>
              <w:t>（盖</w:t>
            </w:r>
            <w:r>
              <w:t xml:space="preserve"> </w:t>
            </w:r>
            <w:r>
              <w:rPr>
                <w:rFonts w:hint="eastAsia"/>
              </w:rPr>
              <w:t>章）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gridSpan w:val="2"/>
            <w:textDirection w:val="tbRlV"/>
            <w:vAlign w:val="center"/>
          </w:tcPr>
          <w:p>
            <w:pPr>
              <w:spacing w:line="440" w:lineRule="exact"/>
              <w:ind w:left="130" w:leftChars="54" w:right="113" w:firstLine="1012" w:firstLineChars="420"/>
              <w:rPr>
                <w:b/>
              </w:rPr>
            </w:pPr>
            <w:r>
              <w:rPr>
                <w:rFonts w:hint="eastAsia"/>
                <w:b/>
              </w:rPr>
              <w:t xml:space="preserve"> 意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见</w:t>
            </w:r>
          </w:p>
          <w:p>
            <w:pPr>
              <w:spacing w:line="440" w:lineRule="exact"/>
              <w:ind w:left="130" w:leftChars="54" w:right="113" w:firstLine="708" w:firstLineChars="294"/>
              <w:rPr>
                <w:b/>
              </w:rPr>
            </w:pPr>
            <w:r>
              <w:rPr>
                <w:rFonts w:hint="eastAsia"/>
                <w:b/>
              </w:rPr>
              <w:t>校  学  生  会</w:t>
            </w:r>
          </w:p>
        </w:tc>
        <w:tc>
          <w:tcPr>
            <w:tcW w:w="49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  <w:r>
              <w:t xml:space="preserve">     </w:t>
            </w:r>
            <w:r>
              <w:rPr>
                <w:rFonts w:hint="eastAsia"/>
              </w:rPr>
              <w:t>（盖</w:t>
            </w:r>
            <w:r>
              <w:t xml:space="preserve"> </w:t>
            </w:r>
            <w:r>
              <w:rPr>
                <w:rFonts w:hint="eastAsia"/>
              </w:rPr>
              <w:t>章）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615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1332</Words>
  <Characters>1900</Characters>
  <Paragraphs>456</Paragraphs>
  <TotalTime>0</TotalTime>
  <ScaleCrop>false</ScaleCrop>
  <LinksUpToDate>false</LinksUpToDate>
  <CharactersWithSpaces>1951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2022-11-06T13:03:00Z</dcterms:created>
  <dc:creator>王宇深</dc:creator>
  <cp:lastModifiedBy>Administrator</cp:lastModifiedBy>
  <dcterms:modified xsi:type="dcterms:W3CDTF">2022-11-08T07:00:44Z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890A2DD834CC49B0868217021969DD65</vt:lpwstr>
  </property>
</Properties>
</file>